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0" w:rsidRDefault="00816DAC" w:rsidP="00970986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FORMULIR</w:t>
      </w:r>
    </w:p>
    <w:p w:rsidR="0064769A" w:rsidRDefault="0064769A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</w:p>
    <w:p w:rsidR="009A41A5" w:rsidRPr="002D0FA0" w:rsidRDefault="00755E49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FAKULTAS TEKNIK</w:t>
      </w:r>
    </w:p>
    <w:p w:rsidR="00097E92" w:rsidRPr="002D0FA0" w:rsidRDefault="00097E92" w:rsidP="00097E92">
      <w:pPr>
        <w:jc w:val="center"/>
        <w:rPr>
          <w:rFonts w:ascii="Arial Rounded MT Bold" w:hAnsi="Arial Rounded MT Bold" w:cs="Arial"/>
          <w:sz w:val="28"/>
          <w:szCs w:val="44"/>
          <w:lang w:val="id-ID"/>
        </w:rPr>
      </w:pPr>
      <w:r w:rsidRPr="002D0FA0">
        <w:rPr>
          <w:rFonts w:ascii="Stencil Std" w:hAnsi="Stencil Std" w:cs="Arial"/>
          <w:b/>
          <w:sz w:val="38"/>
          <w:szCs w:val="52"/>
          <w:lang w:val="id-ID"/>
        </w:rPr>
        <w:t xml:space="preserve">UNIVERSITAS </w:t>
      </w:r>
      <w:r w:rsidR="002D0FA0" w:rsidRPr="002D0FA0">
        <w:rPr>
          <w:rFonts w:ascii="Stencil Std" w:hAnsi="Stencil Std" w:cs="Arial"/>
          <w:b/>
          <w:sz w:val="38"/>
          <w:szCs w:val="52"/>
          <w:lang w:val="id-ID"/>
        </w:rPr>
        <w:t>TIDAR</w:t>
      </w:r>
    </w:p>
    <w:p w:rsidR="00B53BAE" w:rsidRDefault="00B53BAE" w:rsidP="002D0FA0">
      <w:pPr>
        <w:jc w:val="center"/>
        <w:rPr>
          <w:lang w:val="id-ID"/>
        </w:rPr>
      </w:pPr>
      <w:r>
        <w:rPr>
          <w:rFonts w:ascii="Times New Roman" w:hAnsi="Times New Roman"/>
          <w:sz w:val="40"/>
          <w:szCs w:val="40"/>
          <w:lang w:val="id-ID"/>
        </w:rPr>
        <w:t xml:space="preserve"> </w:t>
      </w:r>
    </w:p>
    <w:p w:rsidR="00097E92" w:rsidRDefault="00097E92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3702B" w:rsidRDefault="0003702B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97E92" w:rsidRDefault="00816DAC" w:rsidP="002D0FA0">
      <w:pPr>
        <w:widowControl/>
        <w:suppressAutoHyphens w:val="0"/>
        <w:spacing w:after="200" w:line="276" w:lineRule="auto"/>
        <w:jc w:val="center"/>
        <w:rPr>
          <w:lang w:val="id-ID"/>
        </w:rPr>
      </w:pPr>
      <w:bookmarkStart w:id="0" w:name="_GoBack"/>
      <w:r w:rsidRPr="002D0FA0">
        <w:rPr>
          <w:noProof/>
        </w:rPr>
        <w:drawing>
          <wp:inline distT="0" distB="0" distL="0" distR="0">
            <wp:extent cx="2390775" cy="2390775"/>
            <wp:effectExtent l="0" t="0" r="9525" b="9525"/>
            <wp:docPr id="2" name="Picture 1" descr="Logo Unti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idar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86A8F" w:rsidRDefault="00E86A8F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5479A6" w:rsidRPr="00350FD2" w:rsidRDefault="000270EC" w:rsidP="005479A6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</w:pPr>
      <w:proofErr w:type="spellStart"/>
      <w:r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Evaluasi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Soal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Ujian</w:t>
      </w:r>
      <w:proofErr w:type="spellEnd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Tengah Semester (UTS) </w:t>
      </w:r>
      <w:proofErr w:type="spellStart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dan</w:t>
      </w:r>
      <w:proofErr w:type="spellEnd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Ujian</w:t>
      </w:r>
      <w:proofErr w:type="spellEnd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Akhir</w:t>
      </w:r>
      <w:proofErr w:type="spellEnd"/>
      <w:r w:rsidR="005479A6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Semester (UAS) Daring</w:t>
      </w:r>
    </w:p>
    <w:p w:rsidR="00970986" w:rsidRDefault="00970986" w:rsidP="00097E92">
      <w:pPr>
        <w:jc w:val="center"/>
        <w:rPr>
          <w:rFonts w:ascii="Arial" w:hAnsi="Arial"/>
          <w:b/>
          <w:sz w:val="40"/>
          <w:szCs w:val="48"/>
        </w:rPr>
      </w:pPr>
    </w:p>
    <w:p w:rsidR="0003702B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p w:rsidR="0003702B" w:rsidRPr="00495E73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2693"/>
      </w:tblGrid>
      <w:tr w:rsidR="002501E4" w:rsidRPr="009F3490" w:rsidTr="00CF34A7">
        <w:trPr>
          <w:trHeight w:val="277"/>
        </w:trPr>
        <w:tc>
          <w:tcPr>
            <w:tcW w:w="8789" w:type="dxa"/>
            <w:gridSpan w:val="3"/>
            <w:shd w:val="clear" w:color="auto" w:fill="FFC000"/>
            <w:vAlign w:val="center"/>
          </w:tcPr>
          <w:p w:rsidR="002501E4" w:rsidRPr="009F3490" w:rsidRDefault="002501E4" w:rsidP="00CF34A7">
            <w:pPr>
              <w:spacing w:line="360" w:lineRule="auto"/>
              <w:jc w:val="center"/>
              <w:rPr>
                <w:rStyle w:val="PageNumber"/>
              </w:rPr>
            </w:pPr>
            <w:r w:rsidRPr="00971A0E">
              <w:rPr>
                <w:rStyle w:val="PageNumber"/>
                <w:rFonts w:ascii="Arial" w:hAnsi="Arial" w:cs="Arial"/>
                <w:b/>
                <w:szCs w:val="20"/>
              </w:rPr>
              <w:t>PENGESAHAN</w:t>
            </w:r>
          </w:p>
        </w:tc>
      </w:tr>
      <w:tr w:rsidR="002501E4" w:rsidRPr="005F568E" w:rsidTr="00CF34A7">
        <w:trPr>
          <w:trHeight w:val="277"/>
        </w:trPr>
        <w:tc>
          <w:tcPr>
            <w:tcW w:w="2977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r w:rsidRPr="005F568E">
              <w:rPr>
                <w:rStyle w:val="PageNumber"/>
                <w:rFonts w:ascii="Arial" w:hAnsi="Arial" w:cs="Arial"/>
                <w:sz w:val="20"/>
                <w:szCs w:val="20"/>
                <w:lang w:val="pt-BR"/>
              </w:rPr>
              <w:t>Disiapkan Oleh:</w:t>
            </w:r>
          </w:p>
        </w:tc>
        <w:tc>
          <w:tcPr>
            <w:tcW w:w="3119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01E4" w:rsidRPr="005F568E" w:rsidTr="00CF34A7">
        <w:trPr>
          <w:trHeight w:val="277"/>
        </w:trPr>
        <w:tc>
          <w:tcPr>
            <w:tcW w:w="2977" w:type="dxa"/>
            <w:vAlign w:val="center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 xml:space="preserve">Gugus Mutu Fakultas </w:t>
            </w:r>
          </w:p>
        </w:tc>
        <w:tc>
          <w:tcPr>
            <w:tcW w:w="3119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Wakil Dekan Bidang Akademik dan Kemahasiswaan</w:t>
            </w:r>
          </w:p>
        </w:tc>
        <w:tc>
          <w:tcPr>
            <w:tcW w:w="2693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Dekan Fakultas Teknik</w:t>
            </w:r>
          </w:p>
        </w:tc>
      </w:tr>
      <w:tr w:rsidR="002501E4" w:rsidRPr="009F3490" w:rsidTr="00CF34A7">
        <w:trPr>
          <w:trHeight w:val="277"/>
        </w:trPr>
        <w:tc>
          <w:tcPr>
            <w:tcW w:w="2977" w:type="dxa"/>
          </w:tcPr>
          <w:p w:rsidR="002501E4" w:rsidRPr="009F3490" w:rsidRDefault="009C6469" w:rsidP="00CF34A7">
            <w:pPr>
              <w:jc w:val="center"/>
              <w:rPr>
                <w:rStyle w:val="PageNumber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>
                  <wp:extent cx="1771650" cy="952500"/>
                  <wp:effectExtent l="0" t="0" r="0" b="0"/>
                  <wp:docPr id="4" name="Picture 4" descr="D:\UNTIDAR\All About 'Mutu'\TTD Ketua GMF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NTIDAR\All About 'Mutu'\TTD Ketua GMF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501E4" w:rsidRPr="009F3490" w:rsidRDefault="009C6469" w:rsidP="009C6469">
            <w:pPr>
              <w:rPr>
                <w:rStyle w:val="PageNumber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 wp14:anchorId="5C2CB127" wp14:editId="3995182F">
                  <wp:extent cx="1581150" cy="952500"/>
                  <wp:effectExtent l="0" t="0" r="0" b="0"/>
                  <wp:docPr id="3" name="Picture 3" descr="D:\UNTIDAR\All About 'Mutu'\TTD W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NTIDAR\All About 'Mutu'\TTD W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501E4" w:rsidRPr="009F3490" w:rsidRDefault="002501E4" w:rsidP="00CF34A7">
            <w:pPr>
              <w:jc w:val="center"/>
              <w:rPr>
                <w:rStyle w:val="PageNumber"/>
              </w:rPr>
            </w:pPr>
          </w:p>
          <w:p w:rsidR="002501E4" w:rsidRPr="005F568E" w:rsidRDefault="009C6469" w:rsidP="00CF34A7">
            <w:pPr>
              <w:rPr>
                <w:rStyle w:val="PageNumber"/>
                <w:lang w:val="id-ID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>
                  <wp:extent cx="1571625" cy="533400"/>
                  <wp:effectExtent l="0" t="0" r="9525" b="0"/>
                  <wp:docPr id="1" name="Picture 1" descr="D:\UNTIDAR\All About 'Mutu'\TTD De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TIDAR\All About 'Mutu'\TTD De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1E4" w:rsidRPr="009F3490" w:rsidTr="00CF34A7">
        <w:trPr>
          <w:trHeight w:val="277"/>
        </w:trPr>
        <w:tc>
          <w:tcPr>
            <w:tcW w:w="2977" w:type="dxa"/>
            <w:vAlign w:val="center"/>
          </w:tcPr>
          <w:p w:rsidR="002501E4" w:rsidRPr="003438A4" w:rsidRDefault="002501E4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38A4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Evi Puspitasari, S.T., M.Sc. </w:t>
            </w:r>
          </w:p>
        </w:tc>
        <w:tc>
          <w:tcPr>
            <w:tcW w:w="3119" w:type="dxa"/>
            <w:vAlign w:val="center"/>
          </w:tcPr>
          <w:p w:rsidR="002501E4" w:rsidRPr="003438A4" w:rsidRDefault="00975E5E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b/>
                <w:sz w:val="20"/>
                <w:szCs w:val="20"/>
                <w:lang w:val="en-ID"/>
              </w:rPr>
              <w:t>Ibrahim Nawawi</w:t>
            </w:r>
            <w:r w:rsidR="002501E4" w:rsidRPr="003438A4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, S.T., M.T.</w:t>
            </w:r>
          </w:p>
        </w:tc>
        <w:tc>
          <w:tcPr>
            <w:tcW w:w="2693" w:type="dxa"/>
            <w:vAlign w:val="center"/>
          </w:tcPr>
          <w:p w:rsidR="002501E4" w:rsidRPr="003438A4" w:rsidRDefault="002501E4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38A4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Dr. Ir. Sapto Nisworo, M.T.</w:t>
            </w:r>
          </w:p>
        </w:tc>
      </w:tr>
    </w:tbl>
    <w:p w:rsidR="002501E4" w:rsidRDefault="002501E4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5F1F1A" w:rsidRDefault="005F1F1A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AD3E41" w:rsidRDefault="00350FD2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350FD2">
        <w:rPr>
          <w:rFonts w:ascii="Arial" w:hAnsi="Arial" w:cs="Arial"/>
          <w:b/>
          <w:sz w:val="28"/>
          <w:szCs w:val="28"/>
          <w:lang w:val="en-ID"/>
        </w:rPr>
        <w:t xml:space="preserve">FORMULIR </w:t>
      </w:r>
      <w:r w:rsidR="000270EC">
        <w:rPr>
          <w:rFonts w:ascii="Arial" w:hAnsi="Arial" w:cs="Arial"/>
          <w:b/>
          <w:sz w:val="28"/>
          <w:szCs w:val="28"/>
          <w:lang w:val="en-ID"/>
        </w:rPr>
        <w:t>EVALUASI SOAL UJIAN</w:t>
      </w:r>
    </w:p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tbl>
      <w:tblPr>
        <w:tblW w:w="10247" w:type="dxa"/>
        <w:tblInd w:w="-851" w:type="dxa"/>
        <w:tblLook w:val="04A0" w:firstRow="1" w:lastRow="0" w:firstColumn="1" w:lastColumn="0" w:noHBand="0" w:noVBand="1"/>
      </w:tblPr>
      <w:tblGrid>
        <w:gridCol w:w="416"/>
        <w:gridCol w:w="3837"/>
        <w:gridCol w:w="1239"/>
        <w:gridCol w:w="1524"/>
        <w:gridCol w:w="1773"/>
        <w:gridCol w:w="1458"/>
      </w:tblGrid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Nama Mata Kuliah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Kode MK/sks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Dosen Pengampu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Program Studi/Fakultas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Jumlah Soal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Kompetensi Dasar (RPS)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Soal Nomor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Hasil Evaluasi/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Keterangan</w:t>
            </w: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Kesesuaian Nomor Soal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Ujian dengan RPS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Sesuai *)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Tidak Sesuai *)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Keterangan 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*)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Isi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dengan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tanda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V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untuk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kolom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yang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sesuai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Mengetahui,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Menyet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uj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ui,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Ketua Gugus Mutu Fakultas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Ketua Jurusan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Evi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Puspitasari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, S.T., M.Sc.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NIK. 198508302015105K047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NIP.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</w:tbl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0270EC" w:rsidRPr="000270EC" w:rsidRDefault="000270EC" w:rsidP="0002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en-ID"/>
        </w:rPr>
        <w:br w:type="page"/>
      </w:r>
      <w:r w:rsidRPr="000270EC">
        <w:rPr>
          <w:rFonts w:ascii="Arial" w:hAnsi="Arial" w:cs="Arial"/>
          <w:b/>
        </w:rPr>
        <w:lastRenderedPageBreak/>
        <w:t>FORMULIR</w:t>
      </w:r>
    </w:p>
    <w:p w:rsidR="000270EC" w:rsidRPr="000270EC" w:rsidRDefault="000270EC" w:rsidP="000270EC">
      <w:pPr>
        <w:pStyle w:val="ListParagraph"/>
        <w:tabs>
          <w:tab w:val="left" w:pos="462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ID"/>
        </w:rPr>
      </w:pPr>
      <w:r w:rsidRPr="000270EC">
        <w:rPr>
          <w:rFonts w:ascii="Arial" w:hAnsi="Arial" w:cs="Arial"/>
          <w:b/>
          <w:sz w:val="24"/>
          <w:szCs w:val="24"/>
          <w:u w:val="single"/>
          <w:lang w:val="en-ID"/>
        </w:rPr>
        <w:t>TELAAH KUALITAS SOAL DARI ASPEK MATERI</w:t>
      </w:r>
    </w:p>
    <w:p w:rsidR="000270EC" w:rsidRPr="000270EC" w:rsidRDefault="000270EC" w:rsidP="000270EC">
      <w:pPr>
        <w:pStyle w:val="ListParagraph"/>
        <w:tabs>
          <w:tab w:val="left" w:pos="4620"/>
        </w:tabs>
        <w:spacing w:after="0"/>
        <w:jc w:val="center"/>
        <w:rPr>
          <w:rFonts w:ascii="Arial" w:hAnsi="Arial" w:cs="Arial"/>
          <w:b/>
          <w:szCs w:val="24"/>
          <w:u w:val="single"/>
          <w:lang w:val="sv-SE"/>
        </w:rPr>
      </w:pPr>
    </w:p>
    <w:tbl>
      <w:tblPr>
        <w:tblW w:w="92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64"/>
        <w:gridCol w:w="1021"/>
        <w:gridCol w:w="1134"/>
        <w:gridCol w:w="2693"/>
        <w:gridCol w:w="16"/>
        <w:gridCol w:w="9"/>
      </w:tblGrid>
      <w:tr w:rsidR="000270EC" w:rsidRPr="000270EC" w:rsidTr="000270EC">
        <w:trPr>
          <w:trHeight w:val="331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No</w:t>
            </w:r>
          </w:p>
        </w:tc>
        <w:tc>
          <w:tcPr>
            <w:tcW w:w="8737" w:type="dxa"/>
            <w:gridSpan w:val="6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Kriteria</w:t>
            </w:r>
          </w:p>
        </w:tc>
      </w:tr>
      <w:tr w:rsidR="000270EC" w:rsidRPr="000270EC" w:rsidTr="000270EC">
        <w:trPr>
          <w:gridAfter w:val="1"/>
          <w:wAfter w:w="9" w:type="dxa"/>
          <w:trHeight w:val="265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1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Mata Kuliah/Kode-sks/Kelas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</w:tr>
      <w:tr w:rsidR="000270EC" w:rsidRPr="000270EC" w:rsidTr="000270EC">
        <w:trPr>
          <w:gridAfter w:val="1"/>
          <w:wAfter w:w="9" w:type="dxa"/>
          <w:trHeight w:val="118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2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Nama Dosen Pengampu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</w:tr>
      <w:tr w:rsidR="000270EC" w:rsidRPr="000270EC" w:rsidTr="000270EC"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3</w:t>
            </w:r>
          </w:p>
        </w:tc>
        <w:tc>
          <w:tcPr>
            <w:tcW w:w="8737" w:type="dxa"/>
            <w:gridSpan w:val="6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Bentuk Soal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Obyektif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Uraian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Kombinasi Obyektif dan uraian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  <w:trHeight w:val="345"/>
        </w:trPr>
        <w:tc>
          <w:tcPr>
            <w:tcW w:w="530" w:type="dxa"/>
            <w:vMerge w:val="restart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4</w:t>
            </w:r>
          </w:p>
        </w:tc>
        <w:tc>
          <w:tcPr>
            <w:tcW w:w="3864" w:type="dxa"/>
            <w:vMerge w:val="restart"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sz w:val="22"/>
                <w:lang w:val="id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Aspek-aspek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ditelaah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Pr="000270EC">
              <w:rPr>
                <w:rFonts w:ascii="Arial" w:hAnsi="Arial" w:cs="Arial"/>
                <w:sz w:val="22"/>
                <w:vertAlign w:val="superscript"/>
                <w:lang w:val="id-ID"/>
              </w:rPr>
              <w:t>2)</w:t>
            </w:r>
          </w:p>
          <w:p w:rsidR="000270EC" w:rsidRPr="000270EC" w:rsidRDefault="000270EC" w:rsidP="00C4265C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ulang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pada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tes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uraian</w:t>
            </w:r>
            <w:proofErr w:type="spellEnd"/>
          </w:p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Kesesuaian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Standar penilaian</w:t>
            </w:r>
          </w:p>
        </w:tc>
      </w:tr>
      <w:tr w:rsidR="000270EC" w:rsidRPr="000270EC" w:rsidTr="000270EC">
        <w:trPr>
          <w:gridAfter w:val="2"/>
          <w:wAfter w:w="25" w:type="dxa"/>
          <w:trHeight w:val="344"/>
        </w:trPr>
        <w:tc>
          <w:tcPr>
            <w:tcW w:w="530" w:type="dxa"/>
            <w:vMerge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Merge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Sesuai</w:t>
            </w: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Tidak  sesuai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Mempunyai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kisi-kisi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kisi-kisi soal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5C63A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Kesesuaian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butir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dengan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="005C63AE">
              <w:rPr>
                <w:rFonts w:ascii="Arial" w:hAnsi="Arial" w:cs="Arial"/>
                <w:sz w:val="22"/>
                <w:lang w:val="es-ES"/>
              </w:rPr>
              <w:t>capaian</w:t>
            </w:r>
            <w:proofErr w:type="spellEnd"/>
            <w:r w:rsidR="005C63AE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="005C63AE">
              <w:rPr>
                <w:rFonts w:ascii="Arial" w:hAnsi="Arial" w:cs="Arial"/>
                <w:sz w:val="22"/>
                <w:lang w:val="es-ES"/>
              </w:rPr>
              <w:t>pembelajaran</w:t>
            </w:r>
            <w:proofErr w:type="spellEnd"/>
            <w:r w:rsidR="005C63AE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="005C63AE">
              <w:rPr>
                <w:rFonts w:ascii="Arial" w:hAnsi="Arial" w:cs="Arial"/>
                <w:sz w:val="22"/>
                <w:lang w:val="es-ES"/>
              </w:rPr>
              <w:t>matakuliah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5C63AE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Sesuai dengan </w:t>
            </w:r>
            <w:r w:rsidR="005C63AE">
              <w:rPr>
                <w:rFonts w:ascii="Arial" w:hAnsi="Arial" w:cs="Arial"/>
                <w:sz w:val="22"/>
                <w:lang w:val="sv-SE"/>
              </w:rPr>
              <w:t>capaian pembelajaran matakuliah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pertanyaan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Pertanyaan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Ketepatan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kata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tanya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perintah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Sesuai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fi-FI"/>
              </w:rPr>
            </w:pPr>
            <w:r w:rsidRPr="000270EC">
              <w:rPr>
                <w:rFonts w:ascii="Arial" w:hAnsi="Arial" w:cs="Arial"/>
                <w:sz w:val="22"/>
                <w:lang w:val="fi-FI"/>
              </w:rPr>
              <w:t xml:space="preserve">Kejelasan petunjuk cara pengerjaan soal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dan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pembobotan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soal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5C63AE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A</w:t>
            </w:r>
            <w:r w:rsidR="000270EC" w:rsidRPr="000270EC">
              <w:rPr>
                <w:rFonts w:ascii="Arial" w:hAnsi="Arial" w:cs="Arial"/>
                <w:sz w:val="22"/>
                <w:lang w:val="sv-SE"/>
              </w:rPr>
              <w:t>da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n-ID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grafik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tabel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gambar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peta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menyertai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soal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5C63AE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J</w:t>
            </w:r>
            <w:r w:rsidR="000270EC" w:rsidRPr="000270EC">
              <w:rPr>
                <w:rFonts w:ascii="Arial" w:hAnsi="Arial" w:cs="Arial"/>
                <w:sz w:val="22"/>
                <w:lang w:val="sv-SE"/>
              </w:rPr>
              <w:t>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Kesederhanaan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penggunaan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bahasa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Bahasa jelas </w:t>
            </w:r>
            <w:r w:rsidR="005C63AE">
              <w:rPr>
                <w:rFonts w:ascii="Arial" w:hAnsi="Arial" w:cs="Arial"/>
                <w:sz w:val="22"/>
                <w:lang w:val="sv-SE"/>
              </w:rPr>
              <w:t>tidak memberikan mak</w:t>
            </w:r>
            <w:r w:rsidRPr="000270EC">
              <w:rPr>
                <w:rFonts w:ascii="Arial" w:hAnsi="Arial" w:cs="Arial"/>
                <w:sz w:val="22"/>
                <w:lang w:val="sv-SE"/>
              </w:rPr>
              <w:t>na ganda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0270EC" w:rsidRDefault="005C63AE" w:rsidP="005C63A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uppressAutoHyphens w:val="0"/>
              <w:ind w:left="326" w:hanging="326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kognitif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kognitif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5C63AE" w:rsidRDefault="005C63AE" w:rsidP="005C63A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uppressAutoHyphens w:val="0"/>
              <w:ind w:left="326" w:hanging="326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afektif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afektif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5C63AE" w:rsidRDefault="005C63AE" w:rsidP="005C63A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uppressAutoHyphens w:val="0"/>
              <w:ind w:left="326" w:hanging="326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psikomotorik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psikomorotik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5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Aspek-aspek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ditelaah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2)</w:t>
            </w:r>
          </w:p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lang w:val="en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ulang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pada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tes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obyektif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es-ES"/>
              </w:rPr>
            </w:pPr>
            <w:proofErr w:type="spellStart"/>
            <w:r w:rsidRPr="005C63AE">
              <w:rPr>
                <w:rFonts w:ascii="Arial" w:hAnsi="Arial" w:cs="Arial"/>
                <w:lang w:val="es-ES"/>
              </w:rPr>
              <w:t>Mempunyai</w:t>
            </w:r>
            <w:proofErr w:type="spellEnd"/>
            <w:r w:rsidRPr="005C63A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s-ES"/>
              </w:rPr>
              <w:t>kisi-kisi</w:t>
            </w:r>
            <w:proofErr w:type="spellEnd"/>
            <w:r w:rsidRPr="005C63A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s-ES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Ada kisi-kisi soal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5C63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sv-SE"/>
              </w:rPr>
            </w:pPr>
            <w:r w:rsidRPr="005C63AE">
              <w:rPr>
                <w:rFonts w:ascii="Arial" w:hAnsi="Arial" w:cs="Arial"/>
                <w:lang w:val="sv-SE"/>
              </w:rPr>
              <w:t xml:space="preserve">Kesesuaian butir soal dengan  </w:t>
            </w:r>
            <w:r w:rsidR="005C63AE">
              <w:rPr>
                <w:rFonts w:ascii="Arial" w:hAnsi="Arial" w:cs="Arial"/>
                <w:lang w:val="sv-SE"/>
              </w:rPr>
              <w:t>capaian pembelajaran matakuliah</w:t>
            </w:r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 xml:space="preserve">Sesuai dengan </w:t>
            </w:r>
            <w:r w:rsidR="005C63AE" w:rsidRPr="005C63AE">
              <w:rPr>
                <w:rFonts w:ascii="Arial" w:hAnsi="Arial" w:cs="Arial"/>
                <w:sz w:val="22"/>
                <w:szCs w:val="22"/>
                <w:lang w:val="sv-SE"/>
              </w:rPr>
              <w:t>capaian pembelajaran matakuliah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sv-SE"/>
              </w:rPr>
            </w:pPr>
            <w:r w:rsidRPr="005C63AE">
              <w:rPr>
                <w:rFonts w:ascii="Arial" w:hAnsi="Arial" w:cs="Arial"/>
                <w:lang w:val="sv-SE"/>
              </w:rPr>
              <w:t xml:space="preserve">Kejelasan pertanyaan </w:t>
            </w:r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Pertanyaan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en-ID"/>
              </w:rPr>
            </w:pPr>
            <w:r w:rsidRPr="005C63AE">
              <w:rPr>
                <w:rFonts w:ascii="Arial" w:hAnsi="Arial" w:cs="Arial"/>
                <w:lang w:val="sv-SE"/>
              </w:rPr>
              <w:t>Keterkaitan</w:t>
            </w:r>
            <w:r w:rsidRPr="005C63AE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pengecoh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(</w:t>
            </w:r>
            <w:r w:rsidRPr="005C63AE">
              <w:rPr>
                <w:rFonts w:ascii="Arial" w:hAnsi="Arial" w:cs="Arial"/>
                <w:i/>
                <w:iCs/>
                <w:lang w:val="en-ID"/>
              </w:rPr>
              <w:t>distractor</w:t>
            </w:r>
            <w:r w:rsidRPr="005C63AE">
              <w:rPr>
                <w:rFonts w:ascii="Arial" w:hAnsi="Arial" w:cs="Arial"/>
                <w:lang w:val="en-ID"/>
              </w:rPr>
              <w:t xml:space="preserve">)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dengan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pokok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soal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Ada keterkaitan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5C63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5C63AE">
              <w:rPr>
                <w:rFonts w:ascii="Arial" w:hAnsi="Arial" w:cs="Arial"/>
              </w:rPr>
              <w:t>Kejelasan petunjuk cara m</w:t>
            </w:r>
            <w:proofErr w:type="spellStart"/>
            <w:r w:rsidR="005C63AE">
              <w:rPr>
                <w:rFonts w:ascii="Arial" w:hAnsi="Arial" w:cs="Arial"/>
                <w:lang w:val="en-US"/>
              </w:rPr>
              <w:t>pengerjaan</w:t>
            </w:r>
            <w:proofErr w:type="spellEnd"/>
            <w:r w:rsidR="005C63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C63AE">
              <w:rPr>
                <w:rFonts w:ascii="Arial" w:hAnsi="Arial" w:cs="Arial"/>
                <w:lang w:val="en-US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fi-FI"/>
              </w:rPr>
            </w:pPr>
            <w:r w:rsidRPr="005C63AE">
              <w:rPr>
                <w:rFonts w:ascii="Arial" w:hAnsi="Arial" w:cs="Arial"/>
              </w:rPr>
              <w:t>Kejelasan</w:t>
            </w:r>
            <w:r w:rsidRPr="005C63AE">
              <w:rPr>
                <w:rFonts w:ascii="Arial" w:hAnsi="Arial" w:cs="Arial"/>
                <w:lang w:val="fi-FI"/>
              </w:rPr>
              <w:t xml:space="preserve"> rumusan pilihan jawaban </w:t>
            </w:r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lang w:val="en-ID"/>
              </w:rPr>
            </w:pPr>
            <w:proofErr w:type="spellStart"/>
            <w:r w:rsidRPr="005C63AE">
              <w:rPr>
                <w:rFonts w:ascii="Arial" w:hAnsi="Arial" w:cs="Arial"/>
                <w:lang w:val="en-ID"/>
              </w:rPr>
              <w:t>Kejelasan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grafik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>/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tabel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>/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gambar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>/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peta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yang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menyertai</w:t>
            </w:r>
            <w:proofErr w:type="spellEnd"/>
            <w:r w:rsidRPr="005C63AE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lang w:val="en-ID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5C63AE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 w:hanging="284"/>
              <w:rPr>
                <w:rFonts w:ascii="Arial" w:hAnsi="Arial" w:cs="Arial"/>
              </w:rPr>
            </w:pPr>
            <w:r w:rsidRPr="005C63AE">
              <w:rPr>
                <w:rFonts w:ascii="Arial" w:hAnsi="Arial" w:cs="Arial"/>
              </w:rPr>
              <w:t xml:space="preserve">Kesederhanaan penggunaan bahasa </w:t>
            </w:r>
          </w:p>
        </w:tc>
        <w:tc>
          <w:tcPr>
            <w:tcW w:w="1021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5C63AE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B</w:t>
            </w:r>
            <w:r w:rsidR="005C63AE">
              <w:rPr>
                <w:rFonts w:ascii="Arial" w:hAnsi="Arial" w:cs="Arial"/>
                <w:sz w:val="22"/>
                <w:szCs w:val="22"/>
                <w:lang w:val="sv-SE"/>
              </w:rPr>
              <w:t>ahasa jelas tidak memberikan mak</w:t>
            </w:r>
            <w:r w:rsidRPr="005C63AE">
              <w:rPr>
                <w:rFonts w:ascii="Arial" w:hAnsi="Arial" w:cs="Arial"/>
                <w:sz w:val="22"/>
                <w:szCs w:val="22"/>
                <w:lang w:val="sv-SE"/>
              </w:rPr>
              <w:t>na ganda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0270EC" w:rsidRDefault="005C63AE" w:rsidP="005C63AE">
            <w:pPr>
              <w:widowControl/>
              <w:numPr>
                <w:ilvl w:val="0"/>
                <w:numId w:val="9"/>
              </w:numPr>
              <w:suppressAutoHyphens w:val="0"/>
              <w:ind w:left="326" w:hanging="283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kognitif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kognitif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5C63AE" w:rsidRDefault="005C63AE" w:rsidP="005C63AE">
            <w:pPr>
              <w:widowControl/>
              <w:numPr>
                <w:ilvl w:val="0"/>
                <w:numId w:val="9"/>
              </w:numPr>
              <w:tabs>
                <w:tab w:val="num" w:pos="326"/>
              </w:tabs>
              <w:suppressAutoHyphens w:val="0"/>
              <w:ind w:left="326" w:hanging="283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afektif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afektif</w:t>
            </w:r>
          </w:p>
        </w:tc>
      </w:tr>
      <w:tr w:rsidR="005C63AE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5C63AE" w:rsidRPr="000270EC" w:rsidRDefault="005C63AE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5C63AE" w:rsidRPr="005C63AE" w:rsidRDefault="005C63AE" w:rsidP="005C63AE">
            <w:pPr>
              <w:widowControl/>
              <w:numPr>
                <w:ilvl w:val="0"/>
                <w:numId w:val="9"/>
              </w:numPr>
              <w:tabs>
                <w:tab w:val="num" w:pos="326"/>
              </w:tabs>
              <w:suppressAutoHyphens w:val="0"/>
              <w:ind w:left="326" w:hanging="283"/>
              <w:rPr>
                <w:rFonts w:ascii="Arial" w:hAnsi="Arial" w:cs="Arial"/>
                <w:sz w:val="22"/>
              </w:rPr>
            </w:pPr>
            <w:proofErr w:type="spellStart"/>
            <w:r w:rsidRPr="005C63AE">
              <w:rPr>
                <w:rFonts w:ascii="Arial" w:hAnsi="Arial" w:cs="Arial"/>
                <w:sz w:val="22"/>
              </w:rPr>
              <w:t>Cakupan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penilaian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kemampuan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pada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ranah</w:t>
            </w:r>
            <w:proofErr w:type="spellEnd"/>
            <w:r w:rsidRPr="005C63A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C63AE">
              <w:rPr>
                <w:rFonts w:ascii="Arial" w:hAnsi="Arial" w:cs="Arial"/>
                <w:sz w:val="22"/>
              </w:rPr>
              <w:t>psikomotorik</w:t>
            </w:r>
            <w:proofErr w:type="spellEnd"/>
          </w:p>
        </w:tc>
        <w:tc>
          <w:tcPr>
            <w:tcW w:w="1021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5C63AE" w:rsidRPr="000270EC" w:rsidRDefault="005C63AE" w:rsidP="008F562F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5C63AE">
              <w:rPr>
                <w:rFonts w:ascii="Arial" w:hAnsi="Arial" w:cs="Arial"/>
                <w:sz w:val="22"/>
                <w:lang w:val="sv-SE"/>
              </w:rPr>
              <w:t>Mencakup penilaian ranah psikomorotik</w:t>
            </w:r>
          </w:p>
        </w:tc>
      </w:tr>
    </w:tbl>
    <w:p w:rsidR="000270EC" w:rsidRPr="000270EC" w:rsidRDefault="000270EC" w:rsidP="000270EC">
      <w:pPr>
        <w:spacing w:line="360" w:lineRule="auto"/>
        <w:jc w:val="both"/>
        <w:rPr>
          <w:rFonts w:ascii="Arial" w:hAnsi="Arial" w:cs="Arial"/>
          <w:sz w:val="22"/>
          <w:lang w:val="fi-FI"/>
        </w:rPr>
      </w:pP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  <w:r w:rsidRPr="000270EC">
        <w:rPr>
          <w:rFonts w:ascii="Arial" w:hAnsi="Arial" w:cs="Arial"/>
          <w:sz w:val="22"/>
          <w:lang w:val="id-ID"/>
        </w:rPr>
        <w:t xml:space="preserve">Keterangan </w:t>
      </w: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vertAlign w:val="superscript"/>
          <w:lang w:val="id-ID"/>
        </w:rPr>
        <w:t xml:space="preserve">1) </w:t>
      </w:r>
      <w:r w:rsidRPr="000270EC">
        <w:rPr>
          <w:rFonts w:ascii="Arial" w:hAnsi="Arial" w:cs="Arial"/>
          <w:sz w:val="22"/>
          <w:lang w:val="id-ID"/>
        </w:rPr>
        <w:t>Diisi sesuai dengan kebutuhan</w:t>
      </w: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vertAlign w:val="superscript"/>
          <w:lang w:val="id-ID"/>
        </w:rPr>
        <w:t xml:space="preserve">2) </w:t>
      </w:r>
      <w:r w:rsidRPr="000270EC">
        <w:rPr>
          <w:rFonts w:ascii="Arial" w:hAnsi="Arial" w:cs="Arial"/>
          <w:sz w:val="22"/>
          <w:lang w:val="id-ID"/>
        </w:rPr>
        <w:t>Diisi (√) untuk kolom yang sesuai dengan pilihan</w:t>
      </w:r>
    </w:p>
    <w:p w:rsidR="000270EC" w:rsidRPr="000270EC" w:rsidRDefault="000270EC">
      <w:pPr>
        <w:widowControl/>
        <w:suppressAutoHyphens w:val="0"/>
        <w:rPr>
          <w:rFonts w:ascii="Arial" w:hAnsi="Arial" w:cs="Arial"/>
          <w:b/>
          <w:sz w:val="28"/>
          <w:szCs w:val="28"/>
          <w:lang w:val="id-ID"/>
        </w:rPr>
      </w:pPr>
    </w:p>
    <w:sectPr w:rsidR="000270EC" w:rsidRPr="000270EC" w:rsidSect="000270EC">
      <w:footerReference w:type="first" r:id="rId12"/>
      <w:pgSz w:w="11907" w:h="16839" w:code="9"/>
      <w:pgMar w:top="1440" w:right="1440" w:bottom="1440" w:left="200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A" w:rsidRDefault="00B33EDA" w:rsidP="00AA7DF9">
      <w:r>
        <w:separator/>
      </w:r>
    </w:p>
  </w:endnote>
  <w:endnote w:type="continuationSeparator" w:id="0">
    <w:p w:rsidR="00B33EDA" w:rsidRDefault="00B33EDA" w:rsidP="00A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1" w:rsidRDefault="00AD3E41" w:rsidP="00097E92">
    <w:pPr>
      <w:pStyle w:val="Footer"/>
    </w:pPr>
  </w:p>
  <w:p w:rsidR="00AD3E41" w:rsidRPr="00097E92" w:rsidRDefault="00AD3E41" w:rsidP="0009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A" w:rsidRDefault="00B33EDA" w:rsidP="00AA7DF9">
      <w:r>
        <w:separator/>
      </w:r>
    </w:p>
  </w:footnote>
  <w:footnote w:type="continuationSeparator" w:id="0">
    <w:p w:rsidR="00B33EDA" w:rsidRDefault="00B33EDA" w:rsidP="00AA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31"/>
    <w:multiLevelType w:val="hybridMultilevel"/>
    <w:tmpl w:val="78F84F92"/>
    <w:lvl w:ilvl="0" w:tplc="14369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  <w:szCs w:val="28"/>
      </w:rPr>
    </w:lvl>
    <w:lvl w:ilvl="1" w:tplc="64F6A3C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7525"/>
    <w:multiLevelType w:val="hybridMultilevel"/>
    <w:tmpl w:val="CC0A2CA2"/>
    <w:lvl w:ilvl="0" w:tplc="377294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63D3"/>
    <w:multiLevelType w:val="hybridMultilevel"/>
    <w:tmpl w:val="C7CEDB20"/>
    <w:lvl w:ilvl="0" w:tplc="58A07666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F00958"/>
    <w:multiLevelType w:val="hybridMultilevel"/>
    <w:tmpl w:val="6A1C4170"/>
    <w:lvl w:ilvl="0" w:tplc="EEAAB1D2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0C70141"/>
    <w:multiLevelType w:val="hybridMultilevel"/>
    <w:tmpl w:val="991426F4"/>
    <w:lvl w:ilvl="0" w:tplc="BE82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4D2B71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74D9"/>
    <w:multiLevelType w:val="hybridMultilevel"/>
    <w:tmpl w:val="DC844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C0A4C"/>
    <w:multiLevelType w:val="hybridMultilevel"/>
    <w:tmpl w:val="EAA09D88"/>
    <w:lvl w:ilvl="0" w:tplc="D9AA0E1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3CD0"/>
    <w:multiLevelType w:val="hybridMultilevel"/>
    <w:tmpl w:val="E008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2440"/>
    <w:multiLevelType w:val="hybridMultilevel"/>
    <w:tmpl w:val="BB94C22C"/>
    <w:lvl w:ilvl="0" w:tplc="01B82E98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A277EE2"/>
    <w:multiLevelType w:val="hybridMultilevel"/>
    <w:tmpl w:val="F690AC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9"/>
    <w:rsid w:val="00000527"/>
    <w:rsid w:val="000010AE"/>
    <w:rsid w:val="000227CF"/>
    <w:rsid w:val="00023F58"/>
    <w:rsid w:val="000270EC"/>
    <w:rsid w:val="0003702B"/>
    <w:rsid w:val="0004793C"/>
    <w:rsid w:val="00077FDF"/>
    <w:rsid w:val="000801D6"/>
    <w:rsid w:val="00083AEA"/>
    <w:rsid w:val="000911CD"/>
    <w:rsid w:val="000967EC"/>
    <w:rsid w:val="00097E92"/>
    <w:rsid w:val="000A162F"/>
    <w:rsid w:val="000A29E0"/>
    <w:rsid w:val="000B2396"/>
    <w:rsid w:val="000D4AE5"/>
    <w:rsid w:val="000E2943"/>
    <w:rsid w:val="00111FEE"/>
    <w:rsid w:val="00120334"/>
    <w:rsid w:val="00127A9E"/>
    <w:rsid w:val="0013238B"/>
    <w:rsid w:val="00132D84"/>
    <w:rsid w:val="00133ACD"/>
    <w:rsid w:val="00142BEE"/>
    <w:rsid w:val="00142CD9"/>
    <w:rsid w:val="0014681D"/>
    <w:rsid w:val="00177326"/>
    <w:rsid w:val="0018119C"/>
    <w:rsid w:val="00195313"/>
    <w:rsid w:val="001C1DB2"/>
    <w:rsid w:val="001F0874"/>
    <w:rsid w:val="001F4408"/>
    <w:rsid w:val="00200A3F"/>
    <w:rsid w:val="00213CDA"/>
    <w:rsid w:val="00216078"/>
    <w:rsid w:val="00230D3A"/>
    <w:rsid w:val="00245121"/>
    <w:rsid w:val="002501E4"/>
    <w:rsid w:val="0025572C"/>
    <w:rsid w:val="00267EC0"/>
    <w:rsid w:val="00290A5B"/>
    <w:rsid w:val="00290FB3"/>
    <w:rsid w:val="00297BE7"/>
    <w:rsid w:val="002C3BF1"/>
    <w:rsid w:val="002D0FA0"/>
    <w:rsid w:val="002D1B45"/>
    <w:rsid w:val="002E5AF0"/>
    <w:rsid w:val="002F50CF"/>
    <w:rsid w:val="0030474B"/>
    <w:rsid w:val="00312852"/>
    <w:rsid w:val="00317775"/>
    <w:rsid w:val="00350FD2"/>
    <w:rsid w:val="003554A2"/>
    <w:rsid w:val="00364266"/>
    <w:rsid w:val="003974EC"/>
    <w:rsid w:val="003A6BA7"/>
    <w:rsid w:val="003B7061"/>
    <w:rsid w:val="003C5283"/>
    <w:rsid w:val="003D025A"/>
    <w:rsid w:val="003D471D"/>
    <w:rsid w:val="003D4F01"/>
    <w:rsid w:val="00410347"/>
    <w:rsid w:val="00411683"/>
    <w:rsid w:val="004274D9"/>
    <w:rsid w:val="004312BD"/>
    <w:rsid w:val="0043768D"/>
    <w:rsid w:val="004402AB"/>
    <w:rsid w:val="00442E7F"/>
    <w:rsid w:val="00456135"/>
    <w:rsid w:val="00456903"/>
    <w:rsid w:val="00460F9B"/>
    <w:rsid w:val="00462787"/>
    <w:rsid w:val="004767CF"/>
    <w:rsid w:val="004A63E9"/>
    <w:rsid w:val="004B092C"/>
    <w:rsid w:val="004C2C53"/>
    <w:rsid w:val="004E1E98"/>
    <w:rsid w:val="004F6BBC"/>
    <w:rsid w:val="005000C9"/>
    <w:rsid w:val="005479A6"/>
    <w:rsid w:val="00552AD7"/>
    <w:rsid w:val="00597D0F"/>
    <w:rsid w:val="005A3F7A"/>
    <w:rsid w:val="005C3250"/>
    <w:rsid w:val="005C47FA"/>
    <w:rsid w:val="005C63AE"/>
    <w:rsid w:val="005D2272"/>
    <w:rsid w:val="005E3E4F"/>
    <w:rsid w:val="005F1F1A"/>
    <w:rsid w:val="00616754"/>
    <w:rsid w:val="006263E0"/>
    <w:rsid w:val="00626D8B"/>
    <w:rsid w:val="006275DC"/>
    <w:rsid w:val="0064769A"/>
    <w:rsid w:val="00671122"/>
    <w:rsid w:val="00686448"/>
    <w:rsid w:val="00693AFE"/>
    <w:rsid w:val="006975D2"/>
    <w:rsid w:val="006A27AD"/>
    <w:rsid w:val="006A45C2"/>
    <w:rsid w:val="006E01E3"/>
    <w:rsid w:val="006E0303"/>
    <w:rsid w:val="006F115F"/>
    <w:rsid w:val="007024E7"/>
    <w:rsid w:val="00750353"/>
    <w:rsid w:val="00755E49"/>
    <w:rsid w:val="0076372E"/>
    <w:rsid w:val="00764D02"/>
    <w:rsid w:val="00790001"/>
    <w:rsid w:val="007B7084"/>
    <w:rsid w:val="007B7EE6"/>
    <w:rsid w:val="007C1DF5"/>
    <w:rsid w:val="007C26A3"/>
    <w:rsid w:val="007E2AAB"/>
    <w:rsid w:val="007F72D8"/>
    <w:rsid w:val="008019DE"/>
    <w:rsid w:val="00816DAC"/>
    <w:rsid w:val="008172DF"/>
    <w:rsid w:val="00823D70"/>
    <w:rsid w:val="00835CA8"/>
    <w:rsid w:val="00862866"/>
    <w:rsid w:val="00862C55"/>
    <w:rsid w:val="0087216B"/>
    <w:rsid w:val="00874996"/>
    <w:rsid w:val="00880BFF"/>
    <w:rsid w:val="00892B81"/>
    <w:rsid w:val="008A2281"/>
    <w:rsid w:val="008B4B90"/>
    <w:rsid w:val="008D3F23"/>
    <w:rsid w:val="008E7540"/>
    <w:rsid w:val="00904B3C"/>
    <w:rsid w:val="00905AE0"/>
    <w:rsid w:val="00914381"/>
    <w:rsid w:val="009403D4"/>
    <w:rsid w:val="00940F5F"/>
    <w:rsid w:val="009563F1"/>
    <w:rsid w:val="00961AB1"/>
    <w:rsid w:val="00970986"/>
    <w:rsid w:val="00970BE0"/>
    <w:rsid w:val="00975E5E"/>
    <w:rsid w:val="00982154"/>
    <w:rsid w:val="00986611"/>
    <w:rsid w:val="0099119C"/>
    <w:rsid w:val="009913ED"/>
    <w:rsid w:val="009943D6"/>
    <w:rsid w:val="009A2934"/>
    <w:rsid w:val="009A4049"/>
    <w:rsid w:val="009A41A5"/>
    <w:rsid w:val="009C6469"/>
    <w:rsid w:val="009D1849"/>
    <w:rsid w:val="009D7CCA"/>
    <w:rsid w:val="009E1B58"/>
    <w:rsid w:val="009E2620"/>
    <w:rsid w:val="009E520C"/>
    <w:rsid w:val="009F2941"/>
    <w:rsid w:val="00A14169"/>
    <w:rsid w:val="00A17E6C"/>
    <w:rsid w:val="00A2184A"/>
    <w:rsid w:val="00A4682C"/>
    <w:rsid w:val="00A55D95"/>
    <w:rsid w:val="00A63219"/>
    <w:rsid w:val="00A71B66"/>
    <w:rsid w:val="00A74E39"/>
    <w:rsid w:val="00A74FC6"/>
    <w:rsid w:val="00A83575"/>
    <w:rsid w:val="00AA1D13"/>
    <w:rsid w:val="00AA7DF9"/>
    <w:rsid w:val="00AC520F"/>
    <w:rsid w:val="00AC61B3"/>
    <w:rsid w:val="00AC6EF7"/>
    <w:rsid w:val="00AD3E41"/>
    <w:rsid w:val="00AD60FB"/>
    <w:rsid w:val="00AE4F29"/>
    <w:rsid w:val="00AE6A9E"/>
    <w:rsid w:val="00B03B66"/>
    <w:rsid w:val="00B17C4A"/>
    <w:rsid w:val="00B33EDA"/>
    <w:rsid w:val="00B33F99"/>
    <w:rsid w:val="00B341A3"/>
    <w:rsid w:val="00B37176"/>
    <w:rsid w:val="00B53893"/>
    <w:rsid w:val="00B53BAE"/>
    <w:rsid w:val="00B6454F"/>
    <w:rsid w:val="00B7075B"/>
    <w:rsid w:val="00B9590A"/>
    <w:rsid w:val="00B97467"/>
    <w:rsid w:val="00BB0D90"/>
    <w:rsid w:val="00BD08A4"/>
    <w:rsid w:val="00C05BFB"/>
    <w:rsid w:val="00C1409C"/>
    <w:rsid w:val="00C33822"/>
    <w:rsid w:val="00C62D58"/>
    <w:rsid w:val="00C65DDE"/>
    <w:rsid w:val="00C94352"/>
    <w:rsid w:val="00CC7216"/>
    <w:rsid w:val="00CE2B1D"/>
    <w:rsid w:val="00CE51E7"/>
    <w:rsid w:val="00D105A0"/>
    <w:rsid w:val="00D11A3D"/>
    <w:rsid w:val="00D21799"/>
    <w:rsid w:val="00D46AD2"/>
    <w:rsid w:val="00D60B9D"/>
    <w:rsid w:val="00D63056"/>
    <w:rsid w:val="00D74313"/>
    <w:rsid w:val="00D761D1"/>
    <w:rsid w:val="00D84840"/>
    <w:rsid w:val="00D84C34"/>
    <w:rsid w:val="00D909B6"/>
    <w:rsid w:val="00DC7907"/>
    <w:rsid w:val="00DD689B"/>
    <w:rsid w:val="00DF1F44"/>
    <w:rsid w:val="00DF2017"/>
    <w:rsid w:val="00DF4645"/>
    <w:rsid w:val="00E06D5C"/>
    <w:rsid w:val="00E525EF"/>
    <w:rsid w:val="00E558FC"/>
    <w:rsid w:val="00E73065"/>
    <w:rsid w:val="00E802F3"/>
    <w:rsid w:val="00E86A8F"/>
    <w:rsid w:val="00E935F9"/>
    <w:rsid w:val="00E9578B"/>
    <w:rsid w:val="00E96644"/>
    <w:rsid w:val="00E96BBF"/>
    <w:rsid w:val="00EA3231"/>
    <w:rsid w:val="00EC5F1E"/>
    <w:rsid w:val="00ED757F"/>
    <w:rsid w:val="00EE0730"/>
    <w:rsid w:val="00F01A5D"/>
    <w:rsid w:val="00F17CC8"/>
    <w:rsid w:val="00F20207"/>
    <w:rsid w:val="00F2721E"/>
    <w:rsid w:val="00F3266C"/>
    <w:rsid w:val="00F35999"/>
    <w:rsid w:val="00F40E3B"/>
    <w:rsid w:val="00F4196B"/>
    <w:rsid w:val="00F51D1A"/>
    <w:rsid w:val="00F62E76"/>
    <w:rsid w:val="00FA06E2"/>
    <w:rsid w:val="00FA3A46"/>
    <w:rsid w:val="00FD4643"/>
    <w:rsid w:val="00FD6F2B"/>
    <w:rsid w:val="00FE01C9"/>
    <w:rsid w:val="00FE7B1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290A5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290A5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Bana</Company>
  <LinksUpToDate>false</LinksUpToDate>
  <CharactersWithSpaces>3086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http://www.ft.untidar.ac.id/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Mahdy Bsb</dc:creator>
  <cp:lastModifiedBy>ismail - [2010]</cp:lastModifiedBy>
  <cp:revision>3</cp:revision>
  <cp:lastPrinted>2019-05-07T01:58:00Z</cp:lastPrinted>
  <dcterms:created xsi:type="dcterms:W3CDTF">2021-01-22T03:30:00Z</dcterms:created>
  <dcterms:modified xsi:type="dcterms:W3CDTF">2021-01-22T03:36:00Z</dcterms:modified>
</cp:coreProperties>
</file>